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38699" w14:textId="77777777" w:rsidR="00907C40" w:rsidRPr="00D62050" w:rsidRDefault="00907C40" w:rsidP="00907C40">
      <w:pPr>
        <w:jc w:val="center"/>
        <w:rPr>
          <w:rFonts w:asciiTheme="minorBidi" w:hAnsiTheme="minorBidi"/>
          <w:sz w:val="18"/>
          <w:szCs w:val="18"/>
        </w:rPr>
      </w:pPr>
      <w:r w:rsidRPr="00D62050">
        <w:rPr>
          <w:rFonts w:asciiTheme="minorBidi" w:hAnsiTheme="minorBidi"/>
          <w:b/>
          <w:bCs/>
          <w:sz w:val="18"/>
          <w:szCs w:val="18"/>
          <w:rtl/>
        </w:rPr>
        <w:t>طرح دوره نظری و عملی یا </w:t>
      </w:r>
      <w:r w:rsidRPr="00D62050">
        <w:rPr>
          <w:rFonts w:asciiTheme="minorBidi" w:hAnsiTheme="minorBidi"/>
          <w:b/>
          <w:bCs/>
          <w:sz w:val="18"/>
          <w:szCs w:val="18"/>
        </w:rPr>
        <w:t>course plan</w:t>
      </w:r>
    </w:p>
    <w:tbl>
      <w:tblPr>
        <w:tblpPr w:leftFromText="45" w:rightFromText="45" w:vertAnchor="text" w:tblpXSpec="right" w:tblpYSpec="center"/>
        <w:bidiVisual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4"/>
        <w:gridCol w:w="1501"/>
        <w:gridCol w:w="1503"/>
        <w:gridCol w:w="1773"/>
        <w:gridCol w:w="1229"/>
      </w:tblGrid>
      <w:tr w:rsidR="00907C40" w:rsidRPr="00D62050" w14:paraId="5A5C7210" w14:textId="77777777" w:rsidTr="00907C40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F799E" w14:textId="18952DE0" w:rsidR="00907C40" w:rsidRPr="00D62050" w:rsidRDefault="00546DBC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سال تحصیلی: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1402 - 1403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97AAA" w14:textId="2872A0BB" w:rsidR="00907C40" w:rsidRPr="00D62050" w:rsidRDefault="00546DBC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نیمسال:          اول </w:t>
            </w:r>
            <w:r w:rsidR="00907C40" w:rsidRPr="00D6205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      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3A48D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تعداد دانشجو: 45 نفر در هرکلاس</w:t>
            </w:r>
          </w:p>
        </w:tc>
      </w:tr>
      <w:tr w:rsidR="00907C40" w:rsidRPr="00D62050" w14:paraId="084EF70A" w14:textId="77777777" w:rsidTr="00907C40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0BC89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گرایش(کمیته تخصصی): انقلاب اسلامی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D9CBF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دوره: علوم پایه              فیزیوپاتولوژی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34872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نماینده و شماره همراه:</w:t>
            </w:r>
          </w:p>
        </w:tc>
      </w:tr>
      <w:tr w:rsidR="00907C40" w:rsidRPr="00D62050" w14:paraId="39B7B119" w14:textId="77777777" w:rsidTr="00907C40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7E1E5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گروه آموزشی: معارف اسلامی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1EEED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نام درس: </w:t>
            </w: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آشنایی با قانون اساسی جمهوری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7C0AD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آدرس دفتر :</w:t>
            </w: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اصفهان -خیابان هزار جریب - دانشگاه علوم پزشکی اصفهان ساختمان معاونت پژوهشی دانشکده پزشکی طبقه سوم – گروه معارف اسلامی</w:t>
            </w:r>
          </w:p>
        </w:tc>
      </w:tr>
      <w:tr w:rsidR="00907C40" w:rsidRPr="00D62050" w14:paraId="6F428F70" w14:textId="77777777" w:rsidTr="00907C40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1D67C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نام مسوول  کمیته تخصصی: دکتر سید حمید رضا طالقانی اصفهانی 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E3B0C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شماره درس: ۹۹۹۹۹۳۰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C19B1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ساعت و روزهای تماس:</w:t>
            </w: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هر روز هفته بجز ساعات کلاسی</w:t>
            </w:r>
          </w:p>
        </w:tc>
      </w:tr>
      <w:tr w:rsidR="00907C40" w:rsidRPr="00D62050" w14:paraId="4E05217F" w14:textId="77777777" w:rsidTr="00907C40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5AA5B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روز و ساعت برگزاری: درطول هفته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549D7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محل برگزاری: کلاس های دانشکده ها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E7C59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تلفن: 37928073</w:t>
            </w:r>
          </w:p>
        </w:tc>
      </w:tr>
      <w:tr w:rsidR="00907C40" w:rsidRPr="00D62050" w14:paraId="71A4A341" w14:textId="77777777" w:rsidTr="00907C40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2E3B2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ساعت و نوع درس:34   نظری               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60658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دروس پیش نیاز: ندارد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E4047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b/>
                <w:bCs/>
                <w:sz w:val="18"/>
                <w:szCs w:val="18"/>
              </w:rPr>
              <w:t>E-mail</w:t>
            </w:r>
            <w:r w:rsidRPr="00D6205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:</w:t>
            </w:r>
            <w:hyperlink r:id="rId5" w:history="1">
              <w:r w:rsidRPr="00D62050">
                <w:rPr>
                  <w:rStyle w:val="Hyperlink"/>
                  <w:rFonts w:asciiTheme="minorBidi" w:hAnsiTheme="minorBidi"/>
                  <w:b/>
                  <w:bCs/>
                  <w:sz w:val="18"/>
                  <w:szCs w:val="18"/>
                </w:rPr>
                <w:t>Maaref@med.mui.ac.ir</w:t>
              </w:r>
            </w:hyperlink>
          </w:p>
        </w:tc>
      </w:tr>
      <w:tr w:rsidR="00907C40" w:rsidRPr="00D62050" w14:paraId="353A71B5" w14:textId="77777777" w:rsidTr="00907C40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7EF0C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هدف کلی درس</w:t>
            </w: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:آشنایی با اصول و مبانی قانون اساسی و نسبت آن با قوانین دیگر و حقوق و آزادی های عمومی مقرر در آن</w:t>
            </w:r>
          </w:p>
        </w:tc>
      </w:tr>
      <w:tr w:rsidR="00907C40" w:rsidRPr="00D62050" w14:paraId="24C3FFDA" w14:textId="77777777" w:rsidTr="00907C40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8F822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اهداف اختصاصی:</w:t>
            </w: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آشنایی با  قانون اساسی نظام اسلامی ایران و پاسخ به سوالات و رفع شبهات</w:t>
            </w:r>
          </w:p>
        </w:tc>
      </w:tr>
      <w:tr w:rsidR="00907C40" w:rsidRPr="00D62050" w14:paraId="31432CFF" w14:textId="77777777" w:rsidTr="00907C40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B1D53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منابع اصلی درس (</w:t>
            </w: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عنوان کتاب یا درسنامه، نام نويسنده، سال و محل انتشار، نام ناشر، شماره فصول يا صفحات مورد نظر در اين درس- در صورتی که مطالعه همه کتاب يا همه مجلدات آن به عنوان منبع ضروری نباشد</w:t>
            </w:r>
            <w:r w:rsidRPr="00D6205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)</w:t>
            </w:r>
          </w:p>
          <w:p w14:paraId="0CE0A570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۱- آشنایی با قانون اساسی جمهوری اسلامی ،محمد جواد ارسطا</w:t>
            </w:r>
          </w:p>
          <w:p w14:paraId="21377A94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۲- بایسته های حقوق اساسی ، ابوالفضل قاضی </w:t>
            </w:r>
          </w:p>
          <w:p w14:paraId="68663EC7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۳- مبانی حقوق عمومی، ناصر کاتوزیان</w:t>
            </w:r>
          </w:p>
          <w:p w14:paraId="35834F48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۴- حقوق اساسی جمهوری اسلامی ایران، محمد هاشمی</w:t>
            </w:r>
          </w:p>
          <w:p w14:paraId="098541B8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منابع فرعی درس (</w:t>
            </w: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کتاب، مجله، سامانه و...</w:t>
            </w:r>
            <w:r w:rsidRPr="00D6205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):</w:t>
            </w:r>
          </w:p>
          <w:p w14:paraId="5836EB09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۱- حقوق اساسی تطبیقی * جلال الدین مدنی ،تهران* پایدار</w:t>
            </w:r>
          </w:p>
          <w:p w14:paraId="4DE3A524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۲- حقوق اساسی جمهوری اسلامی ایران *محمد هاشمی *تهران دانشگاه شهید بهشتی</w:t>
            </w:r>
          </w:p>
        </w:tc>
      </w:tr>
      <w:tr w:rsidR="00907C40" w:rsidRPr="00D62050" w14:paraId="569AF76B" w14:textId="77777777" w:rsidTr="00907C40">
        <w:trPr>
          <w:tblCellSpacing w:w="0" w:type="dxa"/>
        </w:trPr>
        <w:tc>
          <w:tcPr>
            <w:tcW w:w="43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20115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نحوه ارزشيابی دانشجو و بارم مربوط به هر ارزشيابی</w:t>
            </w:r>
          </w:p>
          <w:p w14:paraId="289089A7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الف) تکوینی (</w:t>
            </w: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ارزشیابی حین دوره شامل کوئیز، تکالیف، امتخان میان ترم و...</w:t>
            </w:r>
            <w:r w:rsidRPr="00D6205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):</w:t>
            </w:r>
          </w:p>
          <w:p w14:paraId="4BFD8B6E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ب) تراکمی (</w:t>
            </w: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ارزشیابی پایان دوره</w:t>
            </w:r>
            <w:r w:rsidRPr="00D6205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):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AEAE7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 </w:t>
            </w:r>
          </w:p>
          <w:p w14:paraId="617287FE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بارم:5</w:t>
            </w:r>
          </w:p>
          <w:p w14:paraId="01D80095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بارم:15</w:t>
            </w:r>
          </w:p>
        </w:tc>
      </w:tr>
      <w:tr w:rsidR="00907C40" w:rsidRPr="00D62050" w14:paraId="16524532" w14:textId="77777777" w:rsidTr="00907C40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2B2EC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وظایف دانشجو:</w:t>
            </w:r>
          </w:p>
          <w:p w14:paraId="7266B331" w14:textId="77777777" w:rsidR="00907C40" w:rsidRPr="00D62050" w:rsidRDefault="00907C40" w:rsidP="00907C40">
            <w:pPr>
              <w:numPr>
                <w:ilvl w:val="0"/>
                <w:numId w:val="1"/>
              </w:num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مطالعه درس قبل از هر جلسه</w:t>
            </w:r>
          </w:p>
          <w:p w14:paraId="68F54620" w14:textId="77777777" w:rsidR="00907C40" w:rsidRPr="00D62050" w:rsidRDefault="00907C40" w:rsidP="00907C40">
            <w:pPr>
              <w:numPr>
                <w:ilvl w:val="0"/>
                <w:numId w:val="1"/>
              </w:num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پاسخگویی به سئوالات استاد در آغاز هر جلسه</w:t>
            </w:r>
          </w:p>
          <w:p w14:paraId="2490260C" w14:textId="77777777" w:rsidR="00907C40" w:rsidRPr="00D62050" w:rsidRDefault="00907C40" w:rsidP="00907C40">
            <w:pPr>
              <w:numPr>
                <w:ilvl w:val="0"/>
                <w:numId w:val="1"/>
              </w:num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انجام یک عنوان تحقیق علمی در موضوعات مرتبط با درس</w:t>
            </w:r>
          </w:p>
          <w:p w14:paraId="49106DD4" w14:textId="77777777" w:rsidR="00907C40" w:rsidRPr="00D62050" w:rsidRDefault="00907C40" w:rsidP="00907C40">
            <w:pPr>
              <w:numPr>
                <w:ilvl w:val="0"/>
                <w:numId w:val="1"/>
              </w:num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موفقیت در امتحان پایان ترم</w:t>
            </w:r>
          </w:p>
        </w:tc>
      </w:tr>
      <w:tr w:rsidR="00907C40" w:rsidRPr="00D62050" w14:paraId="19FC2F0C" w14:textId="77777777" w:rsidTr="00907C40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54735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سياست مسؤول دوره در مورد نظم و انضباط و اجرای قوانین آموزشی در طول دوره:</w:t>
            </w:r>
          </w:p>
          <w:p w14:paraId="2FF9B75D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ایجاد رابطه صمیمی وتعامل با دانشجویان – بها دادن به مباحث روز و مشارکت دانشجویان در مباحث – اعمال مقررات و آئین نامه های آموزشی</w:t>
            </w:r>
          </w:p>
        </w:tc>
      </w:tr>
      <w:tr w:rsidR="00907C40" w:rsidRPr="00D62050" w14:paraId="47BD5867" w14:textId="77777777" w:rsidTr="00907C40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5A50A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تاريخ امتحان ميان ترم: ندارد</w:t>
            </w:r>
          </w:p>
        </w:tc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96DFD" w14:textId="0E213246" w:rsidR="00907C40" w:rsidRPr="00D62050" w:rsidRDefault="004F1A0F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تاريخ امتحان پايان ترم: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22/10/1402</w:t>
            </w:r>
            <w:bookmarkStart w:id="0" w:name="_GoBack"/>
            <w:bookmarkEnd w:id="0"/>
          </w:p>
        </w:tc>
      </w:tr>
      <w:tr w:rsidR="00907C40" w:rsidRPr="00D62050" w14:paraId="604BDF97" w14:textId="77777777" w:rsidTr="00907C40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54AEC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ساير تذکرهای مهم برای دانشجويان:</w:t>
            </w:r>
          </w:p>
          <w:p w14:paraId="6E4821F6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 </w:t>
            </w:r>
          </w:p>
        </w:tc>
      </w:tr>
    </w:tbl>
    <w:p w14:paraId="59CD7C32" w14:textId="77777777" w:rsidR="00907C40" w:rsidRPr="00D62050" w:rsidRDefault="00907C40" w:rsidP="00907C40">
      <w:pPr>
        <w:rPr>
          <w:rFonts w:asciiTheme="minorBidi" w:hAnsiTheme="minorBidi"/>
          <w:sz w:val="18"/>
          <w:szCs w:val="18"/>
          <w:rtl/>
        </w:rPr>
      </w:pPr>
      <w:r w:rsidRPr="00D62050">
        <w:rPr>
          <w:rFonts w:asciiTheme="minorBidi" w:hAnsiTheme="minorBidi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750"/>
        <w:gridCol w:w="1663"/>
        <w:gridCol w:w="748"/>
        <w:gridCol w:w="1164"/>
        <w:gridCol w:w="2795"/>
        <w:gridCol w:w="427"/>
        <w:gridCol w:w="537"/>
        <w:gridCol w:w="364"/>
      </w:tblGrid>
      <w:tr w:rsidR="00907C40" w:rsidRPr="00D62050" w14:paraId="0B106B16" w14:textId="77777777" w:rsidTr="00907C40">
        <w:trPr>
          <w:trHeight w:val="510"/>
          <w:tblCellSpacing w:w="0" w:type="dxa"/>
          <w:jc w:val="center"/>
        </w:trPr>
        <w:tc>
          <w:tcPr>
            <w:tcW w:w="1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269EC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</w:rPr>
            </w:pPr>
            <w:r w:rsidRPr="00D6205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lastRenderedPageBreak/>
              <w:t>منبع این سرفصل</w:t>
            </w:r>
          </w:p>
        </w:tc>
        <w:tc>
          <w:tcPr>
            <w:tcW w:w="4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661D2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نظری یا عملی</w:t>
            </w:r>
          </w:p>
        </w:tc>
        <w:tc>
          <w:tcPr>
            <w:tcW w:w="6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37C05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مدرس</w:t>
            </w:r>
          </w:p>
        </w:tc>
        <w:tc>
          <w:tcPr>
            <w:tcW w:w="1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9B7A3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عنوان</w:t>
            </w:r>
          </w:p>
          <w:p w14:paraId="61E6D0AA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(بر اساس سرفصل‌های برنامه ملی مصوب 1/5/1396 تدوین گردد)</w:t>
            </w:r>
          </w:p>
        </w:tc>
        <w:tc>
          <w:tcPr>
            <w:tcW w:w="2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FEB89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2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BE88C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2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50D6A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رديف</w:t>
            </w:r>
          </w:p>
        </w:tc>
      </w:tr>
      <w:tr w:rsidR="00907C40" w:rsidRPr="00D62050" w14:paraId="5F7AB464" w14:textId="77777777" w:rsidTr="00907C40">
        <w:trPr>
          <w:trHeight w:val="510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8DABA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صفحات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BB9BB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فصل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12290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اسم منبع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7A9E1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D0616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F62D2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ECA30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F5A3F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5EF50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907C40" w:rsidRPr="00D62050" w14:paraId="71F1843A" w14:textId="77777777" w:rsidTr="00907C40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7427D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-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E66EF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-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FE180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آشنایی با قانون اساسی – علی نصر اصفهانی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AC87C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A26D9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علی نصر اصفهانی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11898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هدف و ضرورت درس و منابع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936D2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۲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8C139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9849D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1</w:t>
            </w:r>
          </w:p>
        </w:tc>
      </w:tr>
      <w:tr w:rsidR="00907C40" w:rsidRPr="00D62050" w14:paraId="342C28DE" w14:textId="77777777" w:rsidTr="00907C40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A9563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۲۵-۱۷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1DB97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بخش اول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22DE3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آشنایی با قانون اساسی – علی نصر اصفهانی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724E0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E5CD2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علی نصر اصفهانی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BCE04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مفهوم قانون و قانونگذاری قبل و بعد از ورود اسلام به ایران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B2E3F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۲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9E29B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7253B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2</w:t>
            </w:r>
          </w:p>
        </w:tc>
      </w:tr>
      <w:tr w:rsidR="00907C40" w:rsidRPr="00D62050" w14:paraId="4CE2A6FE" w14:textId="77777777" w:rsidTr="00907C40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89DB9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۳۰-۲۵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78A37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بخش اول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E28CF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آشنایی با قانون اساسی – علی نصر اصفهانی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07C52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E17A8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علی نصر اصفهانی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E2E8C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مفهوم قانون اساسی – کارکرد ،مشخصات لازم و انواع قانون اساسی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C7245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۲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8B0DC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5C20F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3</w:t>
            </w:r>
          </w:p>
        </w:tc>
      </w:tr>
      <w:tr w:rsidR="00907C40" w:rsidRPr="00D62050" w14:paraId="5EC8FBC1" w14:textId="77777777" w:rsidTr="00907C40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D4DB1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۳۵-۳۰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A5CF7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بخش اول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D2527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آشنایی با قانون اساسی – علی نصر اصفهانی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73690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513A5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علی نصر اصفهانی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F78E8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مقدمات و چگونگی نگارش اولین قانون اساسی ایران در مشروطیت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E3F90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۲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944A4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B0C71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4</w:t>
            </w:r>
          </w:p>
        </w:tc>
      </w:tr>
      <w:tr w:rsidR="00907C40" w:rsidRPr="00D62050" w14:paraId="7D69F80D" w14:textId="77777777" w:rsidTr="00907C40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EF780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۴۰-۳۵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9C1EA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بخش دوم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114BC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آشنایی با قانون اساسی – علی نصر اصفهانی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54B43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51073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علی نصر اصفهانی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4CDB7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مقدمات و چگونگی نگارش قانون اساسی در سال ۵۸ و علل بازنگری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4B954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۲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688CE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B3702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5</w:t>
            </w:r>
          </w:p>
        </w:tc>
      </w:tr>
      <w:tr w:rsidR="00907C40" w:rsidRPr="00D62050" w14:paraId="1AC58EA4" w14:textId="77777777" w:rsidTr="00907C40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E10FF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۴۴-۴۰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EE45F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بخش دوم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BF345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آشنایی با قانون اساسی – علی نصر اصفهانی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060FB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53887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علی نصر اصفهانی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6677D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حاکمیت و مبانی آن در قانون اساسی ج ا ا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CF517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۲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31C30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D5D6B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6</w:t>
            </w:r>
          </w:p>
        </w:tc>
      </w:tr>
      <w:tr w:rsidR="00907C40" w:rsidRPr="00D62050" w14:paraId="3D2B8241" w14:textId="77777777" w:rsidTr="00907C40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DE8F8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۵۴-۴۴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F3F32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بخش دوم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8377B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آشنایی با قانون اساسی – علی نصر اصفهانی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54D1D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C2CCD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علی نصر اصفهانی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F7118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ویژگی های کلی نظام ج ا ا – اسلامیت – جمهوریت – تفکیک قوا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2572C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۲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713D4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09044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7</w:t>
            </w:r>
          </w:p>
        </w:tc>
      </w:tr>
      <w:tr w:rsidR="00907C40" w:rsidRPr="00D62050" w14:paraId="012430BD" w14:textId="77777777" w:rsidTr="00907C40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0D3B3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۶۷-۵۷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65CEE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بخش سوم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80DAC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آشنایی با قانون اساسی – علی نصر اصفهانی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15906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11758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علی نصر اصفهانی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94E7B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حقوق ملت – مفهوم آزادی و حقوق فردی و اجتماعی و قضایی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49169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۲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B42FD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58F38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8</w:t>
            </w:r>
          </w:p>
        </w:tc>
      </w:tr>
      <w:tr w:rsidR="00907C40" w:rsidRPr="00D62050" w14:paraId="6854F756" w14:textId="77777777" w:rsidTr="00907C40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E6A85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۷۵-۶۷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9626E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بخش چهارم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213C4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آشنایی با قانون اساسی – علی نصر اصفهانی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D1F25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09939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علی نصر اصفهانی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2DDD3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رهبری – ولایت فقیه –وظایف خبرگان رهبری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4B161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5CC40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99063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9</w:t>
            </w:r>
          </w:p>
        </w:tc>
      </w:tr>
      <w:tr w:rsidR="00907C40" w:rsidRPr="00D62050" w14:paraId="2CF676A3" w14:textId="77777777" w:rsidTr="00907C40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18220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۸۲-۷۵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9BDF9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بخش چهارم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9C3B6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آشنایی با قانون اساسی – علی نصر اصفهانی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5F72E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8864A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علی نصر اصفهانی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491E9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وظایف و اختیارات رهبری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E66FE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۲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205D3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64A8A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10</w:t>
            </w:r>
          </w:p>
        </w:tc>
      </w:tr>
      <w:tr w:rsidR="00907C40" w:rsidRPr="00D62050" w14:paraId="0BB1B2AA" w14:textId="77777777" w:rsidTr="00907C40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21147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۹۳-۸۳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D7DE6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بخش پنجم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3C7BB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آشنایی با قانون اساسی – علی نصر اصفهانی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22F57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F17B6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علی نصر اصفهانی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D8BBF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قوه مقننه – انواع قوه مقننه در جهان – تشکیل مجلس – تشکیلات قانون گذاری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6BDC7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۲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B7F9F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BAD3D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11</w:t>
            </w:r>
          </w:p>
        </w:tc>
      </w:tr>
      <w:tr w:rsidR="00907C40" w:rsidRPr="00D62050" w14:paraId="6C2E5FBE" w14:textId="77777777" w:rsidTr="00907C40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FCB65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۱۰۱-۹۳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ABEE7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بخش پنجم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A7C41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آشنایی با قانون اساسی – علی نصر اصفهانی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DCFBD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73E88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علی نصر اصفهانی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6BC13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وظایف و اختیارات قوه مقننه – قانونگذاری - نظارت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A087B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۲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43FE1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39BD8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12</w:t>
            </w:r>
          </w:p>
        </w:tc>
      </w:tr>
      <w:tr w:rsidR="00907C40" w:rsidRPr="00D62050" w14:paraId="696FD35F" w14:textId="77777777" w:rsidTr="00907C40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BF7A8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۱۰۹-۱۰۱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8B6C8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بخش ششم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8ECD3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آشنایی با قانون اساسی – علی نصر اصفهانی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23025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DDEF2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علی نصر اصفهانی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ECC24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بررسی وظایف و اختیارات شورای نگهبان – مجمع تشخیص مصلحت نظام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A864D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۲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F1051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62050">
              <w:rPr>
                <w:rFonts w:asciiTheme="minorBidi" w:hAnsiTheme="minorBidi"/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1ACD3" w14:textId="77777777" w:rsidR="00907C40" w:rsidRPr="00D62050" w:rsidRDefault="00907C40" w:rsidP="00907C40">
            <w:pPr>
              <w:rPr>
                <w:rFonts w:asciiTheme="minorBidi" w:hAnsiTheme="minorBidi"/>
                <w:sz w:val="18"/>
                <w:szCs w:val="18"/>
              </w:rPr>
            </w:pPr>
            <w:r w:rsidRPr="00D62050">
              <w:rPr>
                <w:rFonts w:asciiTheme="minorBidi" w:hAnsiTheme="minorBidi"/>
                <w:sz w:val="18"/>
                <w:szCs w:val="18"/>
                <w:rtl/>
              </w:rPr>
              <w:t>13</w:t>
            </w:r>
          </w:p>
        </w:tc>
      </w:tr>
      <w:tr w:rsidR="00907C40" w:rsidRPr="00D62050" w14:paraId="0F4DC698" w14:textId="77777777" w:rsidTr="00907C40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CD09D" w14:textId="77777777" w:rsidR="00907C40" w:rsidRPr="00D62050" w:rsidRDefault="00907C40" w:rsidP="00907C40">
            <w:pPr>
              <w:rPr>
                <w:rFonts w:asciiTheme="minorBidi" w:hAnsiTheme="minorBidi"/>
                <w:rtl/>
              </w:rPr>
            </w:pPr>
            <w:r w:rsidRPr="00D62050">
              <w:rPr>
                <w:rFonts w:asciiTheme="minorBidi" w:hAnsiTheme="minorBidi"/>
                <w:rtl/>
              </w:rPr>
              <w:t>۱۱۶-۱۱۰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BB621" w14:textId="77777777" w:rsidR="00907C40" w:rsidRPr="00D62050" w:rsidRDefault="00907C40" w:rsidP="00907C40">
            <w:pPr>
              <w:rPr>
                <w:rFonts w:asciiTheme="minorBidi" w:hAnsiTheme="minorBidi"/>
                <w:rtl/>
              </w:rPr>
            </w:pPr>
            <w:r w:rsidRPr="00D62050">
              <w:rPr>
                <w:rFonts w:asciiTheme="minorBidi" w:hAnsiTheme="minorBidi"/>
                <w:rtl/>
              </w:rPr>
              <w:t>بخش هفتم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6F872" w14:textId="77777777" w:rsidR="00907C40" w:rsidRPr="00D62050" w:rsidRDefault="00907C40" w:rsidP="00907C40">
            <w:pPr>
              <w:rPr>
                <w:rFonts w:asciiTheme="minorBidi" w:hAnsiTheme="minorBidi"/>
                <w:rtl/>
              </w:rPr>
            </w:pPr>
            <w:r w:rsidRPr="00D62050">
              <w:rPr>
                <w:rFonts w:asciiTheme="minorBidi" w:hAnsiTheme="minorBidi"/>
                <w:rtl/>
              </w:rPr>
              <w:t>آشنایی با قانون اساسی – علی نصر اصفهانی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5D978" w14:textId="77777777" w:rsidR="00907C40" w:rsidRPr="00D62050" w:rsidRDefault="00907C40" w:rsidP="00907C40">
            <w:pPr>
              <w:rPr>
                <w:rFonts w:asciiTheme="minorBidi" w:hAnsiTheme="minorBidi"/>
                <w:rtl/>
              </w:rPr>
            </w:pPr>
            <w:r w:rsidRPr="00D62050">
              <w:rPr>
                <w:rFonts w:asciiTheme="minorBidi" w:hAnsiTheme="minorBidi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4C94D" w14:textId="77777777" w:rsidR="00907C40" w:rsidRPr="00D62050" w:rsidRDefault="00907C40" w:rsidP="00907C40">
            <w:pPr>
              <w:rPr>
                <w:rFonts w:asciiTheme="minorBidi" w:hAnsiTheme="minorBidi"/>
                <w:rtl/>
              </w:rPr>
            </w:pPr>
            <w:r w:rsidRPr="00D62050">
              <w:rPr>
                <w:rFonts w:asciiTheme="minorBidi" w:hAnsiTheme="minorBidi"/>
                <w:rtl/>
              </w:rPr>
              <w:t>علی نصر اصفهانی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B80CB" w14:textId="77777777" w:rsidR="00907C40" w:rsidRPr="00D62050" w:rsidRDefault="00907C40" w:rsidP="00907C40">
            <w:pPr>
              <w:rPr>
                <w:rFonts w:asciiTheme="minorBidi" w:hAnsiTheme="minorBidi"/>
                <w:rtl/>
              </w:rPr>
            </w:pPr>
            <w:r w:rsidRPr="00D62050">
              <w:rPr>
                <w:rFonts w:asciiTheme="minorBidi" w:hAnsiTheme="minorBidi"/>
                <w:rtl/>
              </w:rPr>
              <w:t>قوه مجریه – انواع قوه مجریه – ریاست جمهوری و  جگونگی انتخاب آن در ج ا ا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89BD9" w14:textId="77777777" w:rsidR="00907C40" w:rsidRPr="00D62050" w:rsidRDefault="00907C40" w:rsidP="00907C40">
            <w:pPr>
              <w:rPr>
                <w:rFonts w:asciiTheme="minorBidi" w:hAnsiTheme="minorBidi"/>
                <w:rtl/>
              </w:rPr>
            </w:pPr>
            <w:r w:rsidRPr="00D62050">
              <w:rPr>
                <w:rFonts w:asciiTheme="minorBidi" w:hAnsiTheme="minorBidi"/>
                <w:rtl/>
              </w:rPr>
              <w:t>۲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FC533" w14:textId="77777777" w:rsidR="00907C40" w:rsidRPr="00D62050" w:rsidRDefault="00907C40" w:rsidP="00907C40">
            <w:pPr>
              <w:rPr>
                <w:rFonts w:asciiTheme="minorBidi" w:hAnsiTheme="minorBidi"/>
                <w:rtl/>
              </w:rPr>
            </w:pPr>
            <w:r w:rsidRPr="00D62050">
              <w:rPr>
                <w:rFonts w:asciiTheme="minorBidi" w:hAnsiTheme="minorBidi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D088B" w14:textId="77777777" w:rsidR="00907C40" w:rsidRPr="00D62050" w:rsidRDefault="00907C40" w:rsidP="00907C40">
            <w:pPr>
              <w:rPr>
                <w:rFonts w:asciiTheme="minorBidi" w:hAnsiTheme="minorBidi"/>
              </w:rPr>
            </w:pPr>
            <w:r w:rsidRPr="00D62050">
              <w:rPr>
                <w:rFonts w:asciiTheme="minorBidi" w:hAnsiTheme="minorBidi"/>
                <w:rtl/>
              </w:rPr>
              <w:t>14</w:t>
            </w:r>
          </w:p>
        </w:tc>
      </w:tr>
      <w:tr w:rsidR="00907C40" w:rsidRPr="00D62050" w14:paraId="47414A8A" w14:textId="77777777" w:rsidTr="00907C40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85FB4" w14:textId="77777777" w:rsidR="00907C40" w:rsidRPr="00D62050" w:rsidRDefault="00907C40" w:rsidP="00907C40">
            <w:pPr>
              <w:rPr>
                <w:rFonts w:asciiTheme="minorBidi" w:hAnsiTheme="minorBidi"/>
                <w:rtl/>
              </w:rPr>
            </w:pPr>
            <w:r w:rsidRPr="00D62050">
              <w:rPr>
                <w:rFonts w:asciiTheme="minorBidi" w:hAnsiTheme="minorBidi"/>
                <w:rtl/>
              </w:rPr>
              <w:t>۱۲۳-۱۱۷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C55DA" w14:textId="77777777" w:rsidR="00907C40" w:rsidRPr="00D62050" w:rsidRDefault="00907C40" w:rsidP="00907C40">
            <w:pPr>
              <w:rPr>
                <w:rFonts w:asciiTheme="minorBidi" w:hAnsiTheme="minorBidi"/>
                <w:rtl/>
              </w:rPr>
            </w:pPr>
            <w:r w:rsidRPr="00D62050">
              <w:rPr>
                <w:rFonts w:asciiTheme="minorBidi" w:hAnsiTheme="minorBidi"/>
                <w:rtl/>
              </w:rPr>
              <w:t>بخش هفتم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687C0" w14:textId="77777777" w:rsidR="00907C40" w:rsidRPr="00D62050" w:rsidRDefault="00907C40" w:rsidP="00907C40">
            <w:pPr>
              <w:rPr>
                <w:rFonts w:asciiTheme="minorBidi" w:hAnsiTheme="minorBidi"/>
                <w:rtl/>
              </w:rPr>
            </w:pPr>
            <w:r w:rsidRPr="00D62050">
              <w:rPr>
                <w:rFonts w:asciiTheme="minorBidi" w:hAnsiTheme="minorBidi"/>
                <w:rtl/>
              </w:rPr>
              <w:t>آشنایی با قانون اساسی – علی نصر اصفهانی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2BEC0" w14:textId="77777777" w:rsidR="00907C40" w:rsidRPr="00D62050" w:rsidRDefault="00907C40" w:rsidP="00907C40">
            <w:pPr>
              <w:rPr>
                <w:rFonts w:asciiTheme="minorBidi" w:hAnsiTheme="minorBidi"/>
                <w:rtl/>
              </w:rPr>
            </w:pPr>
            <w:r w:rsidRPr="00D62050">
              <w:rPr>
                <w:rFonts w:asciiTheme="minorBidi" w:hAnsiTheme="minorBidi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C71BD" w14:textId="77777777" w:rsidR="00907C40" w:rsidRPr="00D62050" w:rsidRDefault="00907C40" w:rsidP="00907C40">
            <w:pPr>
              <w:rPr>
                <w:rFonts w:asciiTheme="minorBidi" w:hAnsiTheme="minorBidi"/>
                <w:rtl/>
              </w:rPr>
            </w:pPr>
            <w:r w:rsidRPr="00D62050">
              <w:rPr>
                <w:rFonts w:asciiTheme="minorBidi" w:hAnsiTheme="minorBidi"/>
                <w:rtl/>
              </w:rPr>
              <w:t>علی نصر اصفهانی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43D05" w14:textId="77777777" w:rsidR="00907C40" w:rsidRPr="00D62050" w:rsidRDefault="00907C40" w:rsidP="00907C40">
            <w:pPr>
              <w:rPr>
                <w:rFonts w:asciiTheme="minorBidi" w:hAnsiTheme="minorBidi"/>
                <w:rtl/>
              </w:rPr>
            </w:pPr>
            <w:r w:rsidRPr="00D62050">
              <w:rPr>
                <w:rFonts w:asciiTheme="minorBidi" w:hAnsiTheme="minorBidi"/>
                <w:rtl/>
              </w:rPr>
              <w:t>وظایف و اختیارات رییس جمهور در اداره  قوه مجریه و روابط بین المللی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5CF18" w14:textId="77777777" w:rsidR="00907C40" w:rsidRPr="00D62050" w:rsidRDefault="00907C40" w:rsidP="00907C40">
            <w:pPr>
              <w:rPr>
                <w:rFonts w:asciiTheme="minorBidi" w:hAnsiTheme="minorBidi"/>
                <w:rtl/>
              </w:rPr>
            </w:pPr>
            <w:r w:rsidRPr="00D62050">
              <w:rPr>
                <w:rFonts w:asciiTheme="minorBidi" w:hAnsiTheme="minorBidi"/>
                <w:rtl/>
              </w:rPr>
              <w:t>۲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6A33C" w14:textId="77777777" w:rsidR="00907C40" w:rsidRPr="00D62050" w:rsidRDefault="00907C40" w:rsidP="00907C40">
            <w:pPr>
              <w:rPr>
                <w:rFonts w:asciiTheme="minorBidi" w:hAnsiTheme="minorBidi"/>
                <w:rtl/>
              </w:rPr>
            </w:pPr>
            <w:r w:rsidRPr="00D62050">
              <w:rPr>
                <w:rFonts w:asciiTheme="minorBidi" w:hAnsiTheme="minorBidi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114A1" w14:textId="77777777" w:rsidR="00907C40" w:rsidRPr="00D62050" w:rsidRDefault="00907C40" w:rsidP="00907C40">
            <w:pPr>
              <w:rPr>
                <w:rFonts w:asciiTheme="minorBidi" w:hAnsiTheme="minorBidi"/>
              </w:rPr>
            </w:pPr>
            <w:r w:rsidRPr="00D62050">
              <w:rPr>
                <w:rFonts w:asciiTheme="minorBidi" w:hAnsiTheme="minorBidi"/>
                <w:rtl/>
              </w:rPr>
              <w:t>15</w:t>
            </w:r>
          </w:p>
        </w:tc>
      </w:tr>
      <w:tr w:rsidR="00907C40" w:rsidRPr="00D62050" w14:paraId="0821434B" w14:textId="77777777" w:rsidTr="00907C40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5791C" w14:textId="77777777" w:rsidR="00907C40" w:rsidRPr="00D62050" w:rsidRDefault="00907C40" w:rsidP="00907C40">
            <w:pPr>
              <w:rPr>
                <w:rFonts w:asciiTheme="minorBidi" w:hAnsiTheme="minorBidi"/>
                <w:rtl/>
              </w:rPr>
            </w:pPr>
            <w:r w:rsidRPr="00D62050">
              <w:rPr>
                <w:rFonts w:asciiTheme="minorBidi" w:hAnsiTheme="minorBidi"/>
                <w:rtl/>
              </w:rPr>
              <w:t>۱۳۱-۱۲۴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3ED01" w14:textId="77777777" w:rsidR="00907C40" w:rsidRPr="00D62050" w:rsidRDefault="00907C40" w:rsidP="00907C40">
            <w:pPr>
              <w:rPr>
                <w:rFonts w:asciiTheme="minorBidi" w:hAnsiTheme="minorBidi"/>
                <w:rtl/>
              </w:rPr>
            </w:pPr>
            <w:r w:rsidRPr="00D62050">
              <w:rPr>
                <w:rFonts w:asciiTheme="minorBidi" w:hAnsiTheme="minorBidi"/>
                <w:rtl/>
              </w:rPr>
              <w:t>بخش هشتم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8244B" w14:textId="77777777" w:rsidR="00907C40" w:rsidRPr="00D62050" w:rsidRDefault="00907C40" w:rsidP="00907C40">
            <w:pPr>
              <w:rPr>
                <w:rFonts w:asciiTheme="minorBidi" w:hAnsiTheme="minorBidi"/>
                <w:rtl/>
              </w:rPr>
            </w:pPr>
            <w:r w:rsidRPr="00D62050">
              <w:rPr>
                <w:rFonts w:asciiTheme="minorBidi" w:hAnsiTheme="minorBidi"/>
                <w:rtl/>
              </w:rPr>
              <w:t>آشنایی با قانون اساسی – علی نصر اصفهانی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51E6D" w14:textId="77777777" w:rsidR="00907C40" w:rsidRPr="00D62050" w:rsidRDefault="00907C40" w:rsidP="00907C40">
            <w:pPr>
              <w:rPr>
                <w:rFonts w:asciiTheme="minorBidi" w:hAnsiTheme="minorBidi"/>
                <w:rtl/>
              </w:rPr>
            </w:pPr>
            <w:r w:rsidRPr="00D62050">
              <w:rPr>
                <w:rFonts w:asciiTheme="minorBidi" w:hAnsiTheme="minorBidi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CF286" w14:textId="77777777" w:rsidR="00907C40" w:rsidRPr="00D62050" w:rsidRDefault="00907C40" w:rsidP="00907C40">
            <w:pPr>
              <w:rPr>
                <w:rFonts w:asciiTheme="minorBidi" w:hAnsiTheme="minorBidi"/>
                <w:rtl/>
              </w:rPr>
            </w:pPr>
            <w:r w:rsidRPr="00D62050">
              <w:rPr>
                <w:rFonts w:asciiTheme="minorBidi" w:hAnsiTheme="minorBidi"/>
                <w:rtl/>
              </w:rPr>
              <w:t>علی نصر اصفهانی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0B7A0" w14:textId="77777777" w:rsidR="00907C40" w:rsidRPr="00D62050" w:rsidRDefault="00907C40" w:rsidP="00907C40">
            <w:pPr>
              <w:rPr>
                <w:rFonts w:asciiTheme="minorBidi" w:hAnsiTheme="minorBidi"/>
                <w:rtl/>
              </w:rPr>
            </w:pPr>
            <w:r w:rsidRPr="00D62050">
              <w:rPr>
                <w:rFonts w:asciiTheme="minorBidi" w:hAnsiTheme="minorBidi"/>
                <w:rtl/>
              </w:rPr>
              <w:t>قوه قضاؤیه – اهمیت آن – وظایف و اختیارات ريیس قوه و دستگاه قضا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150C3" w14:textId="77777777" w:rsidR="00907C40" w:rsidRPr="00D62050" w:rsidRDefault="00907C40" w:rsidP="00907C40">
            <w:pPr>
              <w:rPr>
                <w:rFonts w:asciiTheme="minorBidi" w:hAnsiTheme="minorBidi"/>
                <w:rtl/>
              </w:rPr>
            </w:pPr>
            <w:r w:rsidRPr="00D62050">
              <w:rPr>
                <w:rFonts w:asciiTheme="minorBidi" w:hAnsiTheme="minorBidi"/>
                <w:rtl/>
              </w:rPr>
              <w:t>۲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4284D" w14:textId="77777777" w:rsidR="00907C40" w:rsidRPr="00D62050" w:rsidRDefault="00907C40" w:rsidP="00907C40">
            <w:pPr>
              <w:rPr>
                <w:rFonts w:asciiTheme="minorBidi" w:hAnsiTheme="minorBidi"/>
                <w:rtl/>
              </w:rPr>
            </w:pPr>
            <w:r w:rsidRPr="00D62050">
              <w:rPr>
                <w:rFonts w:asciiTheme="minorBidi" w:hAnsiTheme="minorBidi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AD52F" w14:textId="77777777" w:rsidR="00907C40" w:rsidRPr="00D62050" w:rsidRDefault="00907C40" w:rsidP="00907C40">
            <w:pPr>
              <w:rPr>
                <w:rFonts w:asciiTheme="minorBidi" w:hAnsiTheme="minorBidi"/>
              </w:rPr>
            </w:pPr>
            <w:r w:rsidRPr="00D62050">
              <w:rPr>
                <w:rFonts w:asciiTheme="minorBidi" w:hAnsiTheme="minorBidi"/>
                <w:rtl/>
              </w:rPr>
              <w:t>16</w:t>
            </w:r>
          </w:p>
        </w:tc>
      </w:tr>
      <w:tr w:rsidR="00907C40" w:rsidRPr="00D62050" w14:paraId="45C50499" w14:textId="77777777" w:rsidTr="00907C40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F5834" w14:textId="77777777" w:rsidR="00907C40" w:rsidRPr="00D62050" w:rsidRDefault="00907C40" w:rsidP="00907C40">
            <w:pPr>
              <w:rPr>
                <w:rFonts w:asciiTheme="minorBidi" w:hAnsiTheme="minorBidi"/>
                <w:rtl/>
              </w:rPr>
            </w:pPr>
            <w:r w:rsidRPr="00D62050">
              <w:rPr>
                <w:rFonts w:asciiTheme="minorBidi" w:hAnsiTheme="minorBidi"/>
                <w:rtl/>
              </w:rPr>
              <w:t>۱۴۱-۱۳۲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7B96D" w14:textId="77777777" w:rsidR="00907C40" w:rsidRPr="00D62050" w:rsidRDefault="00907C40" w:rsidP="00907C40">
            <w:pPr>
              <w:rPr>
                <w:rFonts w:asciiTheme="minorBidi" w:hAnsiTheme="minorBidi"/>
                <w:rtl/>
              </w:rPr>
            </w:pPr>
            <w:r w:rsidRPr="00D62050">
              <w:rPr>
                <w:rFonts w:asciiTheme="minorBidi" w:hAnsiTheme="minorBidi"/>
                <w:rtl/>
              </w:rPr>
              <w:t>بخش هشتم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1723A" w14:textId="77777777" w:rsidR="00907C40" w:rsidRPr="00D62050" w:rsidRDefault="00907C40" w:rsidP="00907C40">
            <w:pPr>
              <w:rPr>
                <w:rFonts w:asciiTheme="minorBidi" w:hAnsiTheme="minorBidi"/>
                <w:rtl/>
              </w:rPr>
            </w:pPr>
            <w:r w:rsidRPr="00D62050">
              <w:rPr>
                <w:rFonts w:asciiTheme="minorBidi" w:hAnsiTheme="minorBidi"/>
                <w:rtl/>
              </w:rPr>
              <w:t>آشنایی با قانون اساسی – علی نصر اصفهانی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7D6A3" w14:textId="77777777" w:rsidR="00907C40" w:rsidRPr="00D62050" w:rsidRDefault="00907C40" w:rsidP="00907C40">
            <w:pPr>
              <w:rPr>
                <w:rFonts w:asciiTheme="minorBidi" w:hAnsiTheme="minorBidi"/>
                <w:rtl/>
              </w:rPr>
            </w:pPr>
            <w:r w:rsidRPr="00D62050">
              <w:rPr>
                <w:rFonts w:asciiTheme="minorBidi" w:hAnsiTheme="minorBidi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21491" w14:textId="77777777" w:rsidR="00907C40" w:rsidRPr="00D62050" w:rsidRDefault="00907C40" w:rsidP="00907C40">
            <w:pPr>
              <w:rPr>
                <w:rFonts w:asciiTheme="minorBidi" w:hAnsiTheme="minorBidi"/>
                <w:rtl/>
              </w:rPr>
            </w:pPr>
            <w:r w:rsidRPr="00D62050">
              <w:rPr>
                <w:rFonts w:asciiTheme="minorBidi" w:hAnsiTheme="minorBidi"/>
                <w:rtl/>
              </w:rPr>
              <w:t>علی نصر اصفهانی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BC0FC" w14:textId="77777777" w:rsidR="00907C40" w:rsidRPr="00D62050" w:rsidRDefault="00907C40" w:rsidP="00907C40">
            <w:pPr>
              <w:rPr>
                <w:rFonts w:asciiTheme="minorBidi" w:hAnsiTheme="minorBidi"/>
                <w:rtl/>
              </w:rPr>
            </w:pPr>
            <w:r w:rsidRPr="00D62050">
              <w:rPr>
                <w:rFonts w:asciiTheme="minorBidi" w:hAnsiTheme="minorBidi"/>
                <w:rtl/>
              </w:rPr>
              <w:t>شوراهای محلی – سیاست خارجی – چگونگی بازنگری قانون اساسی ج ا ا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77A3D" w14:textId="77777777" w:rsidR="00907C40" w:rsidRPr="00D62050" w:rsidRDefault="00907C40" w:rsidP="00907C40">
            <w:pPr>
              <w:rPr>
                <w:rFonts w:asciiTheme="minorBidi" w:hAnsiTheme="minorBidi"/>
                <w:rtl/>
              </w:rPr>
            </w:pPr>
            <w:r w:rsidRPr="00D62050">
              <w:rPr>
                <w:rFonts w:asciiTheme="minorBidi" w:hAnsiTheme="minorBidi"/>
                <w:rtl/>
              </w:rPr>
              <w:t>۲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91EDA" w14:textId="77777777" w:rsidR="00907C40" w:rsidRPr="00D62050" w:rsidRDefault="00907C40" w:rsidP="00907C40">
            <w:pPr>
              <w:rPr>
                <w:rFonts w:asciiTheme="minorBidi" w:hAnsiTheme="minorBidi"/>
                <w:rtl/>
              </w:rPr>
            </w:pPr>
            <w:r w:rsidRPr="00D62050">
              <w:rPr>
                <w:rFonts w:asciiTheme="minorBidi" w:hAnsiTheme="minorBidi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13682" w14:textId="77777777" w:rsidR="00907C40" w:rsidRPr="00D62050" w:rsidRDefault="00907C40" w:rsidP="00907C40">
            <w:pPr>
              <w:rPr>
                <w:rFonts w:asciiTheme="minorBidi" w:hAnsiTheme="minorBidi"/>
              </w:rPr>
            </w:pPr>
            <w:r w:rsidRPr="00D62050">
              <w:rPr>
                <w:rFonts w:asciiTheme="minorBidi" w:hAnsiTheme="minorBidi"/>
                <w:rtl/>
              </w:rPr>
              <w:t>17</w:t>
            </w:r>
          </w:p>
        </w:tc>
      </w:tr>
      <w:tr w:rsidR="00907C40" w:rsidRPr="00D62050" w14:paraId="37AF9261" w14:textId="77777777" w:rsidTr="00907C40">
        <w:trPr>
          <w:trHeight w:val="465"/>
          <w:tblCellSpacing w:w="0" w:type="dxa"/>
          <w:jc w:val="center"/>
        </w:trPr>
        <w:tc>
          <w:tcPr>
            <w:tcW w:w="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E4696" w14:textId="77777777" w:rsidR="00907C40" w:rsidRPr="00D62050" w:rsidRDefault="00907C40" w:rsidP="00907C40">
            <w:pPr>
              <w:rPr>
                <w:rFonts w:asciiTheme="minorBidi" w:hAnsiTheme="minorBidi"/>
                <w:rtl/>
              </w:rPr>
            </w:pPr>
            <w:r w:rsidRPr="00D62050">
              <w:rPr>
                <w:rFonts w:asciiTheme="minorBidi" w:hAnsiTheme="minorBidi"/>
                <w:b/>
                <w:bCs/>
                <w:rtl/>
              </w:rPr>
              <w:t>۱۴۱</w:t>
            </w:r>
          </w:p>
        </w:tc>
        <w:tc>
          <w:tcPr>
            <w:tcW w:w="427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6BCA2" w14:textId="77777777" w:rsidR="00907C40" w:rsidRPr="00D62050" w:rsidRDefault="00907C40" w:rsidP="00907C40">
            <w:pPr>
              <w:rPr>
                <w:rFonts w:asciiTheme="minorBidi" w:hAnsiTheme="minorBidi"/>
                <w:rtl/>
              </w:rPr>
            </w:pPr>
            <w:r w:rsidRPr="00D62050">
              <w:rPr>
                <w:rFonts w:asciiTheme="minorBidi" w:hAnsiTheme="minorBidi"/>
                <w:b/>
                <w:bCs/>
                <w:rtl/>
              </w:rPr>
              <w:t>مجموع صفحات:</w:t>
            </w:r>
          </w:p>
        </w:tc>
      </w:tr>
    </w:tbl>
    <w:p w14:paraId="658F7312" w14:textId="77777777" w:rsidR="00907C40" w:rsidRPr="00D62050" w:rsidRDefault="00907C40" w:rsidP="00907C40">
      <w:pPr>
        <w:rPr>
          <w:rFonts w:asciiTheme="minorBidi" w:hAnsiTheme="minorBidi"/>
          <w:rtl/>
        </w:rPr>
      </w:pPr>
      <w:r w:rsidRPr="00D62050">
        <w:rPr>
          <w:rFonts w:asciiTheme="minorBidi" w:hAnsiTheme="minorBidi"/>
        </w:rPr>
        <w:t> </w:t>
      </w:r>
    </w:p>
    <w:p w14:paraId="4B3E5F97" w14:textId="77777777" w:rsidR="00907C40" w:rsidRPr="00D62050" w:rsidRDefault="00907C40" w:rsidP="00907C40">
      <w:pPr>
        <w:rPr>
          <w:rFonts w:asciiTheme="minorBidi" w:hAnsiTheme="minorBidi"/>
        </w:rPr>
      </w:pPr>
      <w:r w:rsidRPr="00D62050">
        <w:rPr>
          <w:rFonts w:asciiTheme="minorBidi" w:hAnsiTheme="minorBidi"/>
          <w:rtl/>
        </w:rPr>
        <w:t> </w:t>
      </w:r>
    </w:p>
    <w:p w14:paraId="32E60CD5" w14:textId="77777777" w:rsidR="00907C40" w:rsidRPr="00907C40" w:rsidRDefault="00907C40" w:rsidP="00907C40">
      <w:r w:rsidRPr="00907C40">
        <w:lastRenderedPageBreak/>
        <w:t> </w:t>
      </w:r>
    </w:p>
    <w:p w14:paraId="45B25DFD" w14:textId="77777777" w:rsidR="0025251E" w:rsidRDefault="0025251E"/>
    <w:sectPr w:rsidR="0025251E" w:rsidSect="005E586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215B"/>
    <w:multiLevelType w:val="multilevel"/>
    <w:tmpl w:val="A63A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3A"/>
    <w:rsid w:val="0025251E"/>
    <w:rsid w:val="004F1A0F"/>
    <w:rsid w:val="00546DBC"/>
    <w:rsid w:val="005E5867"/>
    <w:rsid w:val="00907C40"/>
    <w:rsid w:val="00CB4F3A"/>
    <w:rsid w:val="00D6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66E9"/>
  <w15:chartTrackingRefBased/>
  <w15:docId w15:val="{B25101C7-9276-47B1-BF22-1F53FECC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C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7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2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6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2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35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34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aref@med.mui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Maaref Mui</dc:creator>
  <cp:keywords/>
  <dc:description/>
  <cp:lastModifiedBy>sky</cp:lastModifiedBy>
  <cp:revision>9</cp:revision>
  <dcterms:created xsi:type="dcterms:W3CDTF">2021-02-17T06:05:00Z</dcterms:created>
  <dcterms:modified xsi:type="dcterms:W3CDTF">2023-10-25T10:46:00Z</dcterms:modified>
</cp:coreProperties>
</file>